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BEBD" w14:textId="753E573D" w:rsidR="001F4951" w:rsidRDefault="001F4951" w:rsidP="001F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Candidate Filing Form </w:t>
      </w:r>
    </w:p>
    <w:p w14:paraId="00000001" w14:textId="77777777" w:rsidR="00EF6632" w:rsidRPr="001F495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  <w:r w:rsidRPr="001F4951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rd </w:t>
      </w:r>
      <w:r w:rsidRPr="001F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HOUSE DISTRICT </w:t>
      </w:r>
    </w:p>
    <w:p w14:paraId="00000002" w14:textId="77777777" w:rsidR="00EF6632" w:rsidRPr="001F495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REPUBLICAN PARTY CONVENTION  </w:t>
      </w:r>
    </w:p>
    <w:p w14:paraId="00000004" w14:textId="42DA5517" w:rsidR="00EF6632" w:rsidRDefault="00000000">
      <w:pPr>
        <w:spacing w:before="446" w:after="0" w:line="240" w:lineRule="auto"/>
        <w:ind w:left="21" w:righ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I, ________________________, hereby declare my intention to seek election as nominee for the </w:t>
      </w:r>
      <w:r w:rsidR="001F4951">
        <w:rPr>
          <w:color w:val="000000"/>
          <w:sz w:val="24"/>
          <w:szCs w:val="24"/>
        </w:rPr>
        <w:t>Virginia House</w:t>
      </w:r>
      <w:r>
        <w:rPr>
          <w:color w:val="000000"/>
          <w:sz w:val="24"/>
          <w:szCs w:val="24"/>
        </w:rPr>
        <w:t xml:space="preserve"> of Delegates at the 53rd</w:t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24"/>
          <w:szCs w:val="24"/>
        </w:rPr>
        <w:t>House District 2023 Republican Party Convention. </w:t>
      </w:r>
    </w:p>
    <w:p w14:paraId="00000005" w14:textId="77777777" w:rsidR="00EF6632" w:rsidRDefault="00000000">
      <w:pPr>
        <w:spacing w:before="302" w:after="0" w:line="240" w:lineRule="auto"/>
        <w:ind w:left="720" w:right="15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 I am in accord with the Qualifications for Participation set forth in the Republican   Party of Virginia Plan of Organization and the 53</w:t>
      </w:r>
      <w:r>
        <w:rPr>
          <w:color w:val="000000"/>
          <w:sz w:val="16"/>
          <w:szCs w:val="16"/>
          <w:vertAlign w:val="superscript"/>
        </w:rPr>
        <w:t xml:space="preserve">rd </w:t>
      </w:r>
      <w:r>
        <w:rPr>
          <w:color w:val="000000"/>
          <w:sz w:val="24"/>
          <w:szCs w:val="24"/>
        </w:rPr>
        <w:t>District Call. </w:t>
      </w:r>
    </w:p>
    <w:p w14:paraId="00000006" w14:textId="77777777" w:rsidR="00EF6632" w:rsidRDefault="00000000">
      <w:pPr>
        <w:spacing w:before="9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 I am a legally qualified voter of the 53rd House District. </w:t>
      </w:r>
    </w:p>
    <w:p w14:paraId="00000007" w14:textId="77777777" w:rsidR="00EF6632" w:rsidRDefault="00000000">
      <w:pPr>
        <w:spacing w:before="13" w:after="0" w:line="240" w:lineRule="auto"/>
        <w:ind w:left="720" w:right="15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 I am in accord with the Republican Party Creed, and I will support all nominees of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Republican Party. </w:t>
      </w:r>
    </w:p>
    <w:p w14:paraId="00000008" w14:textId="77777777" w:rsidR="00EF6632" w:rsidRDefault="00000000">
      <w:pPr>
        <w:spacing w:before="300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Signature______________________________________ Date________________________ </w:t>
      </w:r>
    </w:p>
    <w:p w14:paraId="3B3A182C" w14:textId="77777777" w:rsidR="001F4951" w:rsidRDefault="001F4951">
      <w:pPr>
        <w:spacing w:before="306" w:after="0" w:line="240" w:lineRule="auto"/>
        <w:ind w:left="5"/>
        <w:rPr>
          <w:color w:val="000000"/>
          <w:sz w:val="24"/>
          <w:szCs w:val="24"/>
        </w:rPr>
      </w:pPr>
    </w:p>
    <w:p w14:paraId="00000009" w14:textId="29805498" w:rsidR="00EF6632" w:rsidRDefault="00000000">
      <w:pPr>
        <w:spacing w:before="306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 check for the filing fee of $</w:t>
      </w:r>
      <w:r>
        <w:rPr>
          <w:sz w:val="24"/>
          <w:szCs w:val="24"/>
        </w:rPr>
        <w:t>70</w:t>
      </w:r>
      <w:r>
        <w:rPr>
          <w:color w:val="000000"/>
          <w:sz w:val="24"/>
          <w:szCs w:val="24"/>
        </w:rPr>
        <w:t>0 made payable to the “Bedford County Republican Committee”, fiscal agent for the 53rd</w:t>
      </w:r>
      <w:r>
        <w:rPr>
          <w:color w:val="000000"/>
          <w:sz w:val="16"/>
          <w:szCs w:val="16"/>
          <w:vertAlign w:val="superscript"/>
        </w:rPr>
        <w:t xml:space="preserve"> </w:t>
      </w:r>
      <w:r>
        <w:rPr>
          <w:color w:val="000000"/>
          <w:sz w:val="24"/>
          <w:szCs w:val="24"/>
        </w:rPr>
        <w:t>House District Republican Committee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is attached. </w:t>
      </w:r>
    </w:p>
    <w:p w14:paraId="0000000A" w14:textId="77777777" w:rsidR="00EF6632" w:rsidRDefault="00000000">
      <w:pPr>
        <w:spacing w:before="30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 I understand that the filing fee is nonrefundable. </w:t>
      </w:r>
    </w:p>
    <w:p w14:paraId="0000000B" w14:textId="77777777" w:rsidR="00EF6632" w:rsidRDefault="00EF6632">
      <w:pPr>
        <w:rPr>
          <w:sz w:val="24"/>
          <w:szCs w:val="24"/>
        </w:rPr>
      </w:pPr>
    </w:p>
    <w:p w14:paraId="0000000C" w14:textId="5533562B" w:rsidR="00EF6632" w:rsidRDefault="00000000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My voter registration </w:t>
      </w:r>
      <w:r w:rsidR="001F4951">
        <w:rPr>
          <w:color w:val="000000"/>
          <w:sz w:val="24"/>
          <w:szCs w:val="24"/>
        </w:rPr>
        <w:t>address: _</w:t>
      </w:r>
      <w:r>
        <w:rPr>
          <w:color w:val="000000"/>
          <w:sz w:val="24"/>
          <w:szCs w:val="24"/>
        </w:rPr>
        <w:t xml:space="preserve">___________________________________________________  </w:t>
      </w:r>
    </w:p>
    <w:p w14:paraId="0000000D" w14:textId="69B3B4D8" w:rsidR="00EF663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Preferred </w:t>
      </w:r>
      <w:r>
        <w:rPr>
          <w:sz w:val="24"/>
          <w:szCs w:val="24"/>
        </w:rPr>
        <w:t xml:space="preserve">mailing </w:t>
      </w:r>
      <w:r w:rsidR="001F4951">
        <w:rPr>
          <w:sz w:val="24"/>
          <w:szCs w:val="24"/>
        </w:rPr>
        <w:t>address</w:t>
      </w:r>
      <w:r w:rsidR="001F4951">
        <w:rPr>
          <w:color w:val="000000"/>
          <w:sz w:val="24"/>
          <w:szCs w:val="24"/>
        </w:rPr>
        <w:t>: _</w:t>
      </w:r>
      <w:r>
        <w:rPr>
          <w:color w:val="000000"/>
          <w:sz w:val="24"/>
          <w:szCs w:val="24"/>
        </w:rPr>
        <w:t>______________________________________________________ </w:t>
      </w:r>
    </w:p>
    <w:p w14:paraId="0000000E" w14:textId="717451AD" w:rsidR="00EF6632" w:rsidRDefault="00000000">
      <w:pPr>
        <w:spacing w:before="36" w:after="0" w:line="240" w:lineRule="auto"/>
        <w:ind w:left="21" w:right="2238"/>
        <w:rPr>
          <w:sz w:val="24"/>
          <w:szCs w:val="24"/>
        </w:rPr>
      </w:pPr>
      <w:r>
        <w:rPr>
          <w:color w:val="000000"/>
          <w:sz w:val="24"/>
          <w:szCs w:val="24"/>
        </w:rPr>
        <w:t>Preferred phon</w:t>
      </w:r>
      <w:r>
        <w:rPr>
          <w:sz w:val="24"/>
          <w:szCs w:val="24"/>
        </w:rPr>
        <w:t xml:space="preserve">e </w:t>
      </w:r>
      <w:r w:rsidR="001F4951">
        <w:rPr>
          <w:sz w:val="24"/>
          <w:szCs w:val="24"/>
        </w:rPr>
        <w:t># _</w:t>
      </w:r>
      <w:r>
        <w:rPr>
          <w:color w:val="000000"/>
          <w:sz w:val="24"/>
          <w:szCs w:val="24"/>
        </w:rPr>
        <w:t>__________________________________________</w:t>
      </w:r>
    </w:p>
    <w:p w14:paraId="0000000F" w14:textId="77777777" w:rsidR="00EF6632" w:rsidRDefault="00EF6632">
      <w:pPr>
        <w:spacing w:before="36" w:after="0" w:line="240" w:lineRule="auto"/>
        <w:ind w:left="21" w:right="2238"/>
        <w:rPr>
          <w:sz w:val="24"/>
          <w:szCs w:val="24"/>
        </w:rPr>
      </w:pPr>
    </w:p>
    <w:p w14:paraId="00000010" w14:textId="6F2B42EF" w:rsidR="00EF6632" w:rsidRDefault="00000000">
      <w:pPr>
        <w:spacing w:before="36" w:after="0" w:line="240" w:lineRule="auto"/>
        <w:ind w:left="21" w:right="2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Preferred </w:t>
      </w:r>
      <w:r w:rsidR="001F4951">
        <w:rPr>
          <w:color w:val="000000"/>
          <w:sz w:val="24"/>
          <w:szCs w:val="24"/>
        </w:rPr>
        <w:t xml:space="preserve">email: </w:t>
      </w:r>
      <w:r>
        <w:rPr>
          <w:color w:val="000000"/>
          <w:sz w:val="24"/>
          <w:szCs w:val="24"/>
        </w:rPr>
        <w:t>____________________________________________</w:t>
      </w:r>
      <w:r w:rsidR="001F4951">
        <w:rPr>
          <w:color w:val="000000"/>
          <w:sz w:val="24"/>
          <w:szCs w:val="24"/>
        </w:rPr>
        <w:t>_</w:t>
      </w:r>
    </w:p>
    <w:p w14:paraId="00000011" w14:textId="77777777" w:rsidR="00EF6632" w:rsidRDefault="00EF6632">
      <w:pPr>
        <w:spacing w:before="33" w:after="0" w:line="240" w:lineRule="auto"/>
        <w:ind w:left="2" w:right="170" w:hanging="9"/>
        <w:rPr>
          <w:sz w:val="24"/>
          <w:szCs w:val="24"/>
        </w:rPr>
      </w:pPr>
    </w:p>
    <w:p w14:paraId="00000012" w14:textId="261C589C" w:rsidR="00EF6632" w:rsidRDefault="00000000">
      <w:pPr>
        <w:spacing w:before="33" w:after="0" w:line="240" w:lineRule="auto"/>
        <w:ind w:left="2" w:right="170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completed and signed Declaration of Candidacy form must be hand delivered or mailed to Melvin Adam</w:t>
      </w:r>
      <w:r>
        <w:rPr>
          <w:sz w:val="24"/>
          <w:szCs w:val="24"/>
        </w:rPr>
        <w:t xml:space="preserve">s, </w:t>
      </w:r>
      <w:r>
        <w:rPr>
          <w:color w:val="000000"/>
          <w:sz w:val="24"/>
          <w:szCs w:val="24"/>
        </w:rPr>
        <w:t xml:space="preserve">Chair, </w:t>
      </w:r>
      <w:r>
        <w:rPr>
          <w:sz w:val="24"/>
          <w:szCs w:val="24"/>
        </w:rPr>
        <w:t xml:space="preserve">at 938 Ashland Ave. </w:t>
      </w:r>
      <w:r w:rsidR="001F4951">
        <w:rPr>
          <w:sz w:val="24"/>
          <w:szCs w:val="24"/>
        </w:rPr>
        <w:t>Bedford, VA</w:t>
      </w:r>
      <w:r>
        <w:rPr>
          <w:sz w:val="24"/>
          <w:szCs w:val="24"/>
        </w:rPr>
        <w:t xml:space="preserve"> 24523, no later than 6:00 pm</w:t>
      </w:r>
      <w:r w:rsidR="001F4951">
        <w:rPr>
          <w:sz w:val="24"/>
          <w:szCs w:val="24"/>
        </w:rPr>
        <w:t>,</w:t>
      </w:r>
      <w:r>
        <w:rPr>
          <w:sz w:val="24"/>
          <w:szCs w:val="24"/>
        </w:rPr>
        <w:t xml:space="preserve"> March 7, 2023.  </w:t>
      </w:r>
      <w:r>
        <w:rPr>
          <w:color w:val="000000"/>
          <w:sz w:val="24"/>
          <w:szCs w:val="24"/>
        </w:rPr>
        <w:t xml:space="preserve">Postmarks will not govern. </w:t>
      </w:r>
    </w:p>
    <w:p w14:paraId="00000013" w14:textId="77777777" w:rsidR="00EF6632" w:rsidRDefault="00EF6632">
      <w:pPr>
        <w:spacing w:before="33" w:after="0" w:line="240" w:lineRule="auto"/>
        <w:ind w:left="2" w:right="170" w:hanging="9"/>
        <w:rPr>
          <w:sz w:val="24"/>
          <w:szCs w:val="24"/>
        </w:rPr>
      </w:pPr>
    </w:p>
    <w:p w14:paraId="00000014" w14:textId="77777777" w:rsidR="00EF6632" w:rsidRDefault="00000000">
      <w:pPr>
        <w:spacing w:before="33" w:after="0" w:line="240" w:lineRule="auto"/>
        <w:ind w:left="2" w:right="170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It is the responsibility of the candidate to confirm receipt by the Chair.    </w:t>
      </w:r>
    </w:p>
    <w:p w14:paraId="00000015" w14:textId="77777777" w:rsidR="00EF6632" w:rsidRDefault="00EF6632"/>
    <w:p w14:paraId="00000016" w14:textId="77777777" w:rsidR="00EF6632" w:rsidRDefault="00EF6632"/>
    <w:p w14:paraId="00000017" w14:textId="77777777" w:rsidR="00EF6632" w:rsidRPr="001F4951" w:rsidRDefault="00000000" w:rsidP="001F4951">
      <w:pPr>
        <w:jc w:val="center"/>
        <w:rPr>
          <w:sz w:val="16"/>
          <w:szCs w:val="16"/>
        </w:rPr>
      </w:pPr>
      <w:r w:rsidRPr="001F49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Authorized and paid for by the 53</w:t>
      </w:r>
      <w:r w:rsidRPr="001F4951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 xml:space="preserve">rd </w:t>
      </w:r>
      <w:r w:rsidRPr="001F49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House District Committee of the Republican Party of Virginia</w:t>
      </w:r>
    </w:p>
    <w:p w14:paraId="00000018" w14:textId="77777777" w:rsidR="00EF6632" w:rsidRDefault="00EF6632"/>
    <w:sectPr w:rsidR="00EF66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32"/>
    <w:rsid w:val="001F4951"/>
    <w:rsid w:val="00E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73559"/>
  <w15:docId w15:val="{475AB964-B4F8-2C40-BCC7-42B0EEEC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9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EdgGEPgfXAmJiDUuAbmofPGWwg==">AMUW2mVjvbHV/TRXRVja7ZzqKKo1G7Y9uWkGFrD5/unFL62pAUFJ0shOlo+2jO0kO99M1gJ1hLxJAyRrA4RXzDWTMq1mjyjYv3xIIYZ9v344eGZ0VKT2nBs=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hoilman</dc:creator>
  <cp:lastModifiedBy>Melvin Adams</cp:lastModifiedBy>
  <cp:revision>2</cp:revision>
  <dcterms:created xsi:type="dcterms:W3CDTF">2023-02-21T15:23:00Z</dcterms:created>
  <dcterms:modified xsi:type="dcterms:W3CDTF">2023-02-21T15:23:00Z</dcterms:modified>
</cp:coreProperties>
</file>